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60E00" w:rsidRPr="00BD075B" w:rsidTr="00D64F2F">
        <w:tc>
          <w:tcPr>
            <w:tcW w:w="4819" w:type="dxa"/>
          </w:tcPr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694B24" w:rsidRDefault="003F3DF5" w:rsidP="00D64F2F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760E00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от _</w:t>
            </w:r>
            <w:r w:rsidR="00E1163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009AA">
              <w:rPr>
                <w:color w:val="000000" w:themeColor="text1"/>
                <w:sz w:val="28"/>
                <w:szCs w:val="28"/>
                <w:lang w:val="ru-RU"/>
              </w:rPr>
              <w:t>18.02.2026</w:t>
            </w:r>
            <w:r w:rsidR="00E1163A">
              <w:rPr>
                <w:color w:val="000000" w:themeColor="text1"/>
                <w:sz w:val="28"/>
                <w:szCs w:val="28"/>
                <w:lang w:val="ru-RU"/>
              </w:rPr>
              <w:t>__№_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4009AA">
              <w:rPr>
                <w:color w:val="000000" w:themeColor="text1"/>
                <w:sz w:val="28"/>
                <w:szCs w:val="28"/>
                <w:lang w:val="ru-RU"/>
              </w:rPr>
              <w:t>___</w:t>
            </w:r>
            <w:r w:rsidR="00EE6F3B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009AA">
              <w:rPr>
                <w:color w:val="000000" w:themeColor="text1"/>
                <w:sz w:val="28"/>
                <w:szCs w:val="28"/>
                <w:lang w:val="ru-RU"/>
              </w:rPr>
              <w:t>404__</w:t>
            </w: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  <w:lang w:val="ru-RU"/>
              </w:rPr>
              <w:t>___</w:t>
            </w:r>
          </w:p>
          <w:p w:rsidR="00694B24" w:rsidRPr="00694B24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0410F4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0410F4" w:rsidRPr="00BD075B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B03AB1" w:rsidRPr="00BD075B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sz w:val="28"/>
          <w:szCs w:val="28"/>
        </w:rPr>
        <w:t xml:space="preserve">                                                                                   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F504AC" wp14:editId="2EC0EAAA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75B">
        <w:rPr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Default="00B03AB1" w:rsidP="00B03AB1"/>
    <w:p w:rsidR="00690E3F" w:rsidRPr="00572800" w:rsidRDefault="00690E3F" w:rsidP="00690E3F">
      <w:pPr>
        <w:ind w:right="-141"/>
        <w:rPr>
          <w:b/>
          <w:bCs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sz w:val="28"/>
          <w:szCs w:val="28"/>
        </w:rPr>
      </w:pPr>
      <w:r w:rsidRPr="00822861">
        <w:rPr>
          <w:b/>
          <w:sz w:val="28"/>
          <w:szCs w:val="28"/>
        </w:rPr>
        <w:t>АДМИНИСТРАЦИЯ МУНИЦИПАЛЬНОГО ОБРАЗОВАНИЯ</w:t>
      </w:r>
    </w:p>
    <w:p w:rsidR="003F3DF5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МУНИЦИПАЛЬНЫЙ ОКРУГ</w:t>
      </w:r>
    </w:p>
    <w:p w:rsidR="003F3DF5" w:rsidRPr="001F31A4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КРАСНОДАРСКОГО КРАЯ</w:t>
      </w:r>
    </w:p>
    <w:p w:rsidR="002E68F2" w:rsidRPr="00572800" w:rsidRDefault="002E68F2" w:rsidP="002E68F2">
      <w:pPr>
        <w:ind w:right="-141"/>
        <w:jc w:val="center"/>
        <w:rPr>
          <w:b/>
          <w:bCs/>
          <w:sz w:val="18"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bCs/>
          <w:sz w:val="32"/>
          <w:szCs w:val="32"/>
        </w:rPr>
      </w:pPr>
      <w:r w:rsidRPr="00822861">
        <w:rPr>
          <w:b/>
          <w:bCs/>
          <w:sz w:val="32"/>
          <w:szCs w:val="32"/>
        </w:rPr>
        <w:t>ПОСТАНОВЛЕНИЕ</w:t>
      </w:r>
    </w:p>
    <w:p w:rsidR="002E68F2" w:rsidRPr="003B42DB" w:rsidRDefault="002E68F2" w:rsidP="002E68F2">
      <w:pPr>
        <w:ind w:right="-141"/>
        <w:jc w:val="center"/>
      </w:pPr>
    </w:p>
    <w:p w:rsidR="002E68F2" w:rsidRPr="00822861" w:rsidRDefault="002E68F2" w:rsidP="002E68F2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822861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Pr="00822861">
        <w:rPr>
          <w:sz w:val="28"/>
          <w:szCs w:val="28"/>
        </w:rPr>
        <w:t>___                                                              № ___</w:t>
      </w:r>
      <w:r>
        <w:rPr>
          <w:sz w:val="28"/>
          <w:szCs w:val="28"/>
        </w:rPr>
        <w:t>__________</w:t>
      </w:r>
      <w:r w:rsidRPr="00822861">
        <w:rPr>
          <w:sz w:val="28"/>
          <w:szCs w:val="28"/>
        </w:rPr>
        <w:t>__</w:t>
      </w:r>
    </w:p>
    <w:p w:rsidR="002E68F2" w:rsidRPr="003B42DB" w:rsidRDefault="002E68F2" w:rsidP="002E68F2">
      <w:pPr>
        <w:ind w:right="-141"/>
        <w:jc w:val="center"/>
        <w:rPr>
          <w:sz w:val="24"/>
        </w:rPr>
      </w:pPr>
    </w:p>
    <w:p w:rsidR="00672261" w:rsidRPr="00BA74CD" w:rsidRDefault="002E68F2" w:rsidP="00BA74CD">
      <w:pPr>
        <w:ind w:right="-141"/>
        <w:jc w:val="center"/>
        <w:rPr>
          <w:sz w:val="24"/>
        </w:rPr>
      </w:pPr>
      <w:r w:rsidRPr="00822861">
        <w:rPr>
          <w:sz w:val="24"/>
        </w:rPr>
        <w:t>г. Туапсе</w:t>
      </w:r>
    </w:p>
    <w:p w:rsidR="004710AC" w:rsidRDefault="004710AC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0410F4" w:rsidRPr="00BB492C" w:rsidRDefault="000410F4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3B42DB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О предоставлении разрешени</w:t>
      </w:r>
      <w:r w:rsidR="00EE6F3B">
        <w:rPr>
          <w:rFonts w:cs="Calibri"/>
          <w:b/>
          <w:sz w:val="28"/>
          <w:szCs w:val="28"/>
        </w:rPr>
        <w:t>й</w:t>
      </w:r>
      <w:r w:rsidR="00665D71" w:rsidRPr="00BB492C">
        <w:rPr>
          <w:rFonts w:cs="Calibri"/>
          <w:b/>
          <w:sz w:val="28"/>
          <w:szCs w:val="28"/>
        </w:rPr>
        <w:t xml:space="preserve"> </w:t>
      </w:r>
    </w:p>
    <w:p w:rsidR="003D258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на условно разрешенный</w:t>
      </w:r>
      <w:r w:rsidR="003D2585" w:rsidRPr="00BB492C">
        <w:rPr>
          <w:rFonts w:cs="Calibri"/>
          <w:b/>
          <w:sz w:val="28"/>
          <w:szCs w:val="28"/>
        </w:rPr>
        <w:t xml:space="preserve"> </w:t>
      </w:r>
      <w:r w:rsidRPr="00BB492C">
        <w:rPr>
          <w:rFonts w:cs="Calibri"/>
          <w:b/>
          <w:sz w:val="28"/>
          <w:szCs w:val="28"/>
        </w:rPr>
        <w:t>вид</w:t>
      </w:r>
    </w:p>
    <w:p w:rsidR="00DF0AD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использования земельн</w:t>
      </w:r>
      <w:r w:rsidR="00EE6F3B">
        <w:rPr>
          <w:rFonts w:cs="Calibri"/>
          <w:b/>
          <w:sz w:val="28"/>
          <w:szCs w:val="28"/>
        </w:rPr>
        <w:t>ых</w:t>
      </w:r>
      <w:r w:rsidRPr="00BB492C">
        <w:rPr>
          <w:rFonts w:cs="Calibri"/>
          <w:b/>
          <w:sz w:val="28"/>
          <w:szCs w:val="28"/>
        </w:rPr>
        <w:t xml:space="preserve"> участк</w:t>
      </w:r>
      <w:r w:rsidR="00EE6F3B">
        <w:rPr>
          <w:rFonts w:cs="Calibri"/>
          <w:b/>
          <w:sz w:val="28"/>
          <w:szCs w:val="28"/>
        </w:rPr>
        <w:t>ов</w:t>
      </w:r>
    </w:p>
    <w:p w:rsidR="004710AC" w:rsidRPr="00BB492C" w:rsidRDefault="004710AC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F24B41" w:rsidRPr="001839EC" w:rsidRDefault="00F24B41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1106E0" w:rsidRPr="001839EC" w:rsidRDefault="003F3DF5" w:rsidP="00C67525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bCs/>
          <w:color w:val="000000"/>
          <w:spacing w:val="6"/>
          <w:sz w:val="28"/>
          <w:szCs w:val="28"/>
        </w:rPr>
        <w:t xml:space="preserve">В </w:t>
      </w:r>
      <w:r w:rsidRPr="001839EC">
        <w:rPr>
          <w:color w:val="000000"/>
          <w:spacing w:val="6"/>
          <w:sz w:val="28"/>
          <w:szCs w:val="28"/>
        </w:rPr>
        <w:t xml:space="preserve">соответствии со статьей 39 Градостроительного кодекса Российской Федерации, </w:t>
      </w:r>
      <w:r w:rsidRPr="001839EC">
        <w:rPr>
          <w:color w:val="000000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                         «Об утверждении Положения о порядке организации и проведения публичных слушаний, общественных обсуждений в муниципальном образовании Туапсинский </w:t>
      </w:r>
      <w:r w:rsidRPr="001839EC">
        <w:rPr>
          <w:color w:val="000000" w:themeColor="text1"/>
          <w:sz w:val="28"/>
          <w:szCs w:val="28"/>
        </w:rPr>
        <w:t xml:space="preserve">муниципальный округ Краснодарского края по вопросам градостроительной деятельности», </w:t>
      </w:r>
      <w:r w:rsidR="00CE4329" w:rsidRPr="001839EC">
        <w:rPr>
          <w:color w:val="000000" w:themeColor="text1"/>
          <w:sz w:val="28"/>
          <w:szCs w:val="28"/>
        </w:rPr>
        <w:t>заключения о результатах</w:t>
      </w:r>
      <w:r w:rsidR="00354A59" w:rsidRPr="001839EC">
        <w:rPr>
          <w:color w:val="000000" w:themeColor="text1"/>
          <w:sz w:val="28"/>
          <w:szCs w:val="28"/>
        </w:rPr>
        <w:t xml:space="preserve"> </w:t>
      </w:r>
      <w:r w:rsidR="00CE4329" w:rsidRPr="001839EC">
        <w:rPr>
          <w:color w:val="000000" w:themeColor="text1"/>
          <w:sz w:val="28"/>
          <w:szCs w:val="28"/>
        </w:rPr>
        <w:t xml:space="preserve">публичных слушаний </w:t>
      </w:r>
      <w:r w:rsidR="00BD7836" w:rsidRPr="001839EC">
        <w:rPr>
          <w:color w:val="000000" w:themeColor="text1"/>
          <w:sz w:val="28"/>
          <w:szCs w:val="28"/>
        </w:rPr>
        <w:t>в сфере</w:t>
      </w:r>
      <w:r w:rsidR="00CE4329" w:rsidRPr="001839EC">
        <w:rPr>
          <w:color w:val="000000" w:themeColor="text1"/>
          <w:sz w:val="28"/>
          <w:szCs w:val="28"/>
        </w:rPr>
        <w:t xml:space="preserve"> градостроительной деятельности,</w:t>
      </w:r>
      <w:r w:rsidR="00CE4329" w:rsidRPr="001839EC">
        <w:rPr>
          <w:bCs/>
          <w:color w:val="000000" w:themeColor="text1"/>
          <w:sz w:val="28"/>
          <w:szCs w:val="28"/>
        </w:rPr>
        <w:t xml:space="preserve"> </w:t>
      </w:r>
      <w:r w:rsidR="003C76ED" w:rsidRPr="001839EC">
        <w:rPr>
          <w:color w:val="000000" w:themeColor="text1"/>
          <w:sz w:val="28"/>
          <w:szCs w:val="28"/>
        </w:rPr>
        <w:t xml:space="preserve">на основании </w:t>
      </w:r>
      <w:r w:rsidR="00EE6F3B" w:rsidRPr="001839EC">
        <w:rPr>
          <w:color w:val="000000" w:themeColor="text1"/>
          <w:sz w:val="28"/>
          <w:szCs w:val="28"/>
        </w:rPr>
        <w:t xml:space="preserve">заявлений </w:t>
      </w:r>
      <w:r w:rsidR="00EE6F3B" w:rsidRPr="001839EC">
        <w:rPr>
          <w:sz w:val="28"/>
          <w:szCs w:val="28"/>
        </w:rPr>
        <w:t xml:space="preserve">Давтян Н.А., Здоровенкова Д.И., Заикиной Е.В., Аврамиди И.А.,                       </w:t>
      </w:r>
      <w:r w:rsidR="00EE6F3B" w:rsidRPr="001839EC">
        <w:rPr>
          <w:color w:val="000000"/>
          <w:sz w:val="28"/>
          <w:szCs w:val="28"/>
        </w:rPr>
        <w:t xml:space="preserve"> </w:t>
      </w:r>
      <w:r w:rsidR="00EE6F3B" w:rsidRPr="001839EC">
        <w:rPr>
          <w:sz w:val="28"/>
          <w:szCs w:val="28"/>
        </w:rPr>
        <w:t>Простаковой Т.В., Грековой И.В., Сопик А.В.,</w:t>
      </w:r>
      <w:r w:rsidR="00EE6F3B" w:rsidRPr="001839EC">
        <w:rPr>
          <w:color w:val="000000"/>
          <w:sz w:val="28"/>
          <w:szCs w:val="28"/>
        </w:rPr>
        <w:t xml:space="preserve"> </w:t>
      </w:r>
      <w:r w:rsidR="00EE6F3B" w:rsidRPr="001839EC">
        <w:rPr>
          <w:sz w:val="28"/>
          <w:szCs w:val="28"/>
        </w:rPr>
        <w:t>Бабаян Т.А.,</w:t>
      </w:r>
      <w:r w:rsidR="00EE6F3B" w:rsidRPr="001839EC">
        <w:rPr>
          <w:color w:val="000000"/>
          <w:sz w:val="28"/>
          <w:szCs w:val="28"/>
        </w:rPr>
        <w:t xml:space="preserve"> </w:t>
      </w:r>
      <w:r w:rsidR="00EE6F3B" w:rsidRPr="001839EC">
        <w:rPr>
          <w:sz w:val="28"/>
          <w:szCs w:val="28"/>
        </w:rPr>
        <w:t>Жарковой Ю.В., Кесян Д.Р</w:t>
      </w:r>
      <w:r w:rsidR="00EE6F3B" w:rsidRPr="001839EC">
        <w:rPr>
          <w:color w:val="000000" w:themeColor="text1"/>
          <w:spacing w:val="68"/>
          <w:sz w:val="28"/>
          <w:szCs w:val="28"/>
        </w:rPr>
        <w:t xml:space="preserve"> </w:t>
      </w:r>
      <w:r w:rsidR="001106E0" w:rsidRPr="001839EC">
        <w:rPr>
          <w:color w:val="000000" w:themeColor="text1"/>
          <w:spacing w:val="68"/>
          <w:sz w:val="28"/>
          <w:szCs w:val="28"/>
        </w:rPr>
        <w:t>постановля</w:t>
      </w:r>
      <w:r w:rsidR="001106E0" w:rsidRPr="001839EC">
        <w:rPr>
          <w:color w:val="000000" w:themeColor="text1"/>
          <w:sz w:val="28"/>
          <w:szCs w:val="28"/>
        </w:rPr>
        <w:t xml:space="preserve">ю: </w:t>
      </w:r>
    </w:p>
    <w:p w:rsidR="003F3DF5" w:rsidRPr="001839EC" w:rsidRDefault="003F3DF5" w:rsidP="000410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>Предоставить разрешение</w:t>
      </w:r>
      <w:r w:rsidR="00C67525" w:rsidRPr="001839EC">
        <w:rPr>
          <w:color w:val="000000" w:themeColor="text1"/>
          <w:sz w:val="28"/>
          <w:szCs w:val="28"/>
        </w:rPr>
        <w:t xml:space="preserve"> </w:t>
      </w:r>
      <w:r w:rsidRPr="001839EC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EE6F3B" w:rsidRPr="001839EC">
        <w:rPr>
          <w:sz w:val="28"/>
          <w:szCs w:val="28"/>
        </w:rPr>
        <w:t>23:51:0302007:250</w:t>
      </w:r>
      <w:r w:rsidRPr="001839EC">
        <w:rPr>
          <w:color w:val="000000" w:themeColor="text1"/>
          <w:sz w:val="28"/>
          <w:szCs w:val="28"/>
        </w:rPr>
        <w:t>, находящегося</w:t>
      </w:r>
      <w:r w:rsidR="007C2AFD" w:rsidRPr="001839EC">
        <w:rPr>
          <w:color w:val="000000" w:themeColor="text1"/>
          <w:sz w:val="28"/>
          <w:szCs w:val="28"/>
        </w:rPr>
        <w:t xml:space="preserve">    </w:t>
      </w:r>
      <w:r w:rsidRPr="001839EC">
        <w:rPr>
          <w:color w:val="000000" w:themeColor="text1"/>
          <w:sz w:val="28"/>
          <w:szCs w:val="28"/>
        </w:rPr>
        <w:t xml:space="preserve"> </w:t>
      </w:r>
      <w:r w:rsidR="007C2AFD" w:rsidRPr="001839EC">
        <w:rPr>
          <w:color w:val="000000" w:themeColor="text1"/>
          <w:sz w:val="28"/>
          <w:szCs w:val="28"/>
        </w:rPr>
        <w:t xml:space="preserve"> </w:t>
      </w:r>
      <w:r w:rsidRPr="001839EC">
        <w:rPr>
          <w:color w:val="000000" w:themeColor="text1"/>
          <w:sz w:val="28"/>
          <w:szCs w:val="28"/>
        </w:rPr>
        <w:t xml:space="preserve">в территориальной зоне </w:t>
      </w:r>
      <w:r w:rsidR="002E1910" w:rsidRPr="001839EC">
        <w:rPr>
          <w:color w:val="000000" w:themeColor="text1"/>
          <w:sz w:val="28"/>
          <w:szCs w:val="28"/>
        </w:rPr>
        <w:t>Ж</w:t>
      </w:r>
      <w:r w:rsidR="00EB2F71" w:rsidRPr="001839EC">
        <w:rPr>
          <w:color w:val="000000" w:themeColor="text1"/>
          <w:sz w:val="28"/>
          <w:szCs w:val="28"/>
        </w:rPr>
        <w:t>4</w:t>
      </w:r>
      <w:r w:rsidR="002E1910" w:rsidRPr="001839EC">
        <w:rPr>
          <w:color w:val="000000" w:themeColor="text1"/>
          <w:sz w:val="28"/>
          <w:szCs w:val="28"/>
        </w:rPr>
        <w:t xml:space="preserve"> </w:t>
      </w:r>
      <w:r w:rsidRPr="001839EC">
        <w:rPr>
          <w:color w:val="000000" w:themeColor="text1"/>
          <w:sz w:val="28"/>
          <w:szCs w:val="28"/>
        </w:rPr>
        <w:t>«</w:t>
      </w:r>
      <w:r w:rsidR="001839EC" w:rsidRPr="001839EC">
        <w:rPr>
          <w:sz w:val="28"/>
          <w:szCs w:val="28"/>
        </w:rPr>
        <w:t>Зона застройки многоэтажными жилыми домами</w:t>
      </w:r>
      <w:r w:rsidRPr="001839EC">
        <w:rPr>
          <w:color w:val="000000" w:themeColor="text1"/>
          <w:sz w:val="28"/>
          <w:szCs w:val="28"/>
        </w:rPr>
        <w:t xml:space="preserve">», площадью </w:t>
      </w:r>
      <w:r w:rsidR="00EE6F3B" w:rsidRPr="001839EC">
        <w:rPr>
          <w:color w:val="000000" w:themeColor="text1"/>
          <w:sz w:val="28"/>
          <w:szCs w:val="28"/>
        </w:rPr>
        <w:t>460</w:t>
      </w:r>
      <w:r w:rsidR="001E66F4" w:rsidRPr="001839EC">
        <w:rPr>
          <w:color w:val="000000" w:themeColor="text1"/>
          <w:sz w:val="28"/>
          <w:szCs w:val="28"/>
        </w:rPr>
        <w:t xml:space="preserve"> </w:t>
      </w:r>
      <w:r w:rsidRPr="001839EC">
        <w:rPr>
          <w:color w:val="000000" w:themeColor="text1"/>
          <w:sz w:val="28"/>
          <w:szCs w:val="28"/>
        </w:rPr>
        <w:t>кв.м, расположенного</w:t>
      </w:r>
      <w:r w:rsidR="0027217E" w:rsidRPr="001839EC">
        <w:rPr>
          <w:color w:val="000000" w:themeColor="text1"/>
          <w:sz w:val="28"/>
          <w:szCs w:val="28"/>
        </w:rPr>
        <w:t xml:space="preserve"> </w:t>
      </w:r>
      <w:r w:rsidRPr="001839EC">
        <w:rPr>
          <w:color w:val="000000" w:themeColor="text1"/>
          <w:sz w:val="28"/>
          <w:szCs w:val="28"/>
        </w:rPr>
        <w:t xml:space="preserve">по адресу: Краснодарский край, </w:t>
      </w:r>
      <w:r w:rsidRPr="001839EC">
        <w:rPr>
          <w:color w:val="000000" w:themeColor="text1"/>
          <w:sz w:val="28"/>
          <w:szCs w:val="28"/>
        </w:rPr>
        <w:lastRenderedPageBreak/>
        <w:t>Туапсинский район</w:t>
      </w:r>
      <w:r w:rsidR="00694B24" w:rsidRPr="001839EC">
        <w:rPr>
          <w:color w:val="000000" w:themeColor="text1"/>
          <w:sz w:val="28"/>
          <w:szCs w:val="28"/>
        </w:rPr>
        <w:t xml:space="preserve">, </w:t>
      </w:r>
      <w:r w:rsidR="00EE6F3B" w:rsidRPr="001839EC">
        <w:rPr>
          <w:sz w:val="28"/>
          <w:szCs w:val="28"/>
        </w:rPr>
        <w:t>г. Туапсе, ул. Звездная, 41</w:t>
      </w:r>
      <w:r w:rsidR="00EE6F3B" w:rsidRPr="001839EC">
        <w:rPr>
          <w:color w:val="000000" w:themeColor="text1"/>
          <w:sz w:val="28"/>
          <w:szCs w:val="28"/>
        </w:rPr>
        <w:t xml:space="preserve"> </w:t>
      </w:r>
      <w:r w:rsidRPr="001839EC">
        <w:rPr>
          <w:color w:val="000000" w:themeColor="text1"/>
          <w:sz w:val="28"/>
          <w:szCs w:val="28"/>
        </w:rPr>
        <w:t>- «</w:t>
      </w:r>
      <w:r w:rsidR="00EE6F3B" w:rsidRPr="001839EC">
        <w:rPr>
          <w:color w:val="000000" w:themeColor="text1"/>
          <w:sz w:val="28"/>
          <w:szCs w:val="28"/>
        </w:rPr>
        <w:t>Для индивидуального жилищного строительства</w:t>
      </w:r>
      <w:r w:rsidRPr="001839EC">
        <w:rPr>
          <w:color w:val="000000" w:themeColor="text1"/>
          <w:sz w:val="28"/>
          <w:szCs w:val="28"/>
        </w:rPr>
        <w:t xml:space="preserve">». </w:t>
      </w:r>
    </w:p>
    <w:p w:rsidR="00EE6F3B" w:rsidRPr="001839EC" w:rsidRDefault="00EE6F3B" w:rsidP="00EE6F3B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23:33:0901000:1706</w:t>
      </w:r>
      <w:r w:rsidRPr="001839EC">
        <w:rPr>
          <w:color w:val="000000" w:themeColor="text1"/>
          <w:sz w:val="28"/>
          <w:szCs w:val="28"/>
        </w:rPr>
        <w:t xml:space="preserve">, находящегося      в территориальной зоне </w:t>
      </w:r>
      <w:r w:rsidR="00EB2F71" w:rsidRPr="001839EC">
        <w:rPr>
          <w:color w:val="000000" w:themeColor="text1"/>
          <w:sz w:val="28"/>
          <w:szCs w:val="28"/>
        </w:rPr>
        <w:t>Сх2 «</w:t>
      </w:r>
      <w:r w:rsidR="00EB2F71" w:rsidRPr="001839EC">
        <w:rPr>
          <w:sz w:val="28"/>
          <w:szCs w:val="28"/>
        </w:rPr>
        <w:t>Зона, занятая объектами сельскохозяйственного назначения</w:t>
      </w:r>
      <w:r w:rsidR="00EB2F71" w:rsidRPr="001839EC">
        <w:rPr>
          <w:color w:val="000000" w:themeColor="text1"/>
          <w:sz w:val="28"/>
          <w:szCs w:val="28"/>
        </w:rPr>
        <w:t>»</w:t>
      </w:r>
      <w:r w:rsidRPr="001839EC">
        <w:rPr>
          <w:color w:val="000000" w:themeColor="text1"/>
          <w:sz w:val="28"/>
          <w:szCs w:val="28"/>
        </w:rPr>
        <w:t xml:space="preserve">, площадью 515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>аул Агуй-Шапсуг, улица Заречная</w:t>
      </w:r>
      <w:r w:rsidRPr="001839EC">
        <w:rPr>
          <w:color w:val="000000" w:themeColor="text1"/>
          <w:sz w:val="28"/>
          <w:szCs w:val="28"/>
        </w:rPr>
        <w:t xml:space="preserve"> - «Ведение садоводства». </w:t>
      </w:r>
    </w:p>
    <w:p w:rsidR="00EE6F3B" w:rsidRPr="001839EC" w:rsidRDefault="00EE6F3B" w:rsidP="00EE6F3B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23:33:0901000:1710</w:t>
      </w:r>
      <w:r w:rsidRPr="001839EC">
        <w:rPr>
          <w:color w:val="000000" w:themeColor="text1"/>
          <w:sz w:val="28"/>
          <w:szCs w:val="28"/>
        </w:rPr>
        <w:t xml:space="preserve">, находящегося      в территориальной зоне </w:t>
      </w:r>
      <w:r w:rsidR="00EB2F71" w:rsidRPr="001839EC">
        <w:rPr>
          <w:color w:val="000000" w:themeColor="text1"/>
          <w:sz w:val="28"/>
          <w:szCs w:val="28"/>
        </w:rPr>
        <w:t>Сх2 «</w:t>
      </w:r>
      <w:r w:rsidR="00EB2F71" w:rsidRPr="001839EC">
        <w:rPr>
          <w:sz w:val="28"/>
          <w:szCs w:val="28"/>
        </w:rPr>
        <w:t>Зона, занятая объектами сельскохозяйственного назначения</w:t>
      </w:r>
      <w:r w:rsidR="00EB2F71" w:rsidRPr="001839EC">
        <w:rPr>
          <w:color w:val="000000" w:themeColor="text1"/>
          <w:sz w:val="28"/>
          <w:szCs w:val="28"/>
        </w:rPr>
        <w:t>»</w:t>
      </w:r>
      <w:r w:rsidRPr="001839EC">
        <w:rPr>
          <w:color w:val="000000" w:themeColor="text1"/>
          <w:sz w:val="28"/>
          <w:szCs w:val="28"/>
        </w:rPr>
        <w:t xml:space="preserve">, площадью 550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>аул Агуй-Шапсуг, улица Заречная</w:t>
      </w:r>
      <w:r w:rsidRPr="001839EC">
        <w:rPr>
          <w:color w:val="000000" w:themeColor="text1"/>
          <w:sz w:val="28"/>
          <w:szCs w:val="28"/>
        </w:rPr>
        <w:t xml:space="preserve"> - «Ведение садоводства». </w:t>
      </w:r>
    </w:p>
    <w:p w:rsidR="00EE6F3B" w:rsidRPr="001839EC" w:rsidRDefault="00EE6F3B" w:rsidP="00EE6F3B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23:33:0901000:1711</w:t>
      </w:r>
      <w:r w:rsidRPr="001839EC">
        <w:rPr>
          <w:color w:val="000000" w:themeColor="text1"/>
          <w:sz w:val="28"/>
          <w:szCs w:val="28"/>
        </w:rPr>
        <w:t xml:space="preserve">, находящегося      в территориальной зоне </w:t>
      </w:r>
      <w:r w:rsidR="00EB2F71" w:rsidRPr="001839EC">
        <w:rPr>
          <w:color w:val="000000" w:themeColor="text1"/>
          <w:sz w:val="28"/>
          <w:szCs w:val="28"/>
        </w:rPr>
        <w:t>Сх2 «</w:t>
      </w:r>
      <w:r w:rsidR="00EB2F71" w:rsidRPr="001839EC">
        <w:rPr>
          <w:sz w:val="28"/>
          <w:szCs w:val="28"/>
        </w:rPr>
        <w:t>Зона, занятая объектами сельскохозяйственного назначения</w:t>
      </w:r>
      <w:r w:rsidR="00EB2F71" w:rsidRPr="001839EC">
        <w:rPr>
          <w:color w:val="000000" w:themeColor="text1"/>
          <w:sz w:val="28"/>
          <w:szCs w:val="28"/>
        </w:rPr>
        <w:t>»</w:t>
      </w:r>
      <w:r w:rsidRPr="001839EC">
        <w:rPr>
          <w:color w:val="000000" w:themeColor="text1"/>
          <w:sz w:val="28"/>
          <w:szCs w:val="28"/>
        </w:rPr>
        <w:t xml:space="preserve">, площадью 585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>аул Агуй-Шапсуг, улица Заречная</w:t>
      </w:r>
      <w:r w:rsidRPr="001839EC">
        <w:rPr>
          <w:color w:val="000000" w:themeColor="text1"/>
          <w:sz w:val="28"/>
          <w:szCs w:val="28"/>
        </w:rPr>
        <w:t xml:space="preserve"> - «Ведение садоводства». </w:t>
      </w:r>
    </w:p>
    <w:p w:rsidR="00EE6F3B" w:rsidRPr="001839EC" w:rsidRDefault="00EE6F3B" w:rsidP="00EE6F3B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23:33:0901000:1712</w:t>
      </w:r>
      <w:r w:rsidRPr="001839EC">
        <w:rPr>
          <w:color w:val="000000" w:themeColor="text1"/>
          <w:sz w:val="28"/>
          <w:szCs w:val="28"/>
        </w:rPr>
        <w:t xml:space="preserve">, находящегося      в территориальной зоне </w:t>
      </w:r>
      <w:r w:rsidR="00EB2F71" w:rsidRPr="001839EC">
        <w:rPr>
          <w:color w:val="000000" w:themeColor="text1"/>
          <w:sz w:val="28"/>
          <w:szCs w:val="28"/>
        </w:rPr>
        <w:t>Сх2 «</w:t>
      </w:r>
      <w:r w:rsidR="00EB2F71" w:rsidRPr="001839EC">
        <w:rPr>
          <w:sz w:val="28"/>
          <w:szCs w:val="28"/>
        </w:rPr>
        <w:t>Зона, занятая объектами сельскохозяйственного назначения</w:t>
      </w:r>
      <w:r w:rsidR="00EB2F71" w:rsidRPr="001839EC">
        <w:rPr>
          <w:color w:val="000000" w:themeColor="text1"/>
          <w:sz w:val="28"/>
          <w:szCs w:val="28"/>
        </w:rPr>
        <w:t>»</w:t>
      </w:r>
      <w:r w:rsidRPr="001839EC">
        <w:rPr>
          <w:color w:val="000000" w:themeColor="text1"/>
          <w:sz w:val="28"/>
          <w:szCs w:val="28"/>
        </w:rPr>
        <w:t xml:space="preserve">, площадью 600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>аул Агуй-Шапсуг, улица Заречная</w:t>
      </w:r>
      <w:r w:rsidRPr="001839EC">
        <w:rPr>
          <w:color w:val="000000" w:themeColor="text1"/>
          <w:sz w:val="28"/>
          <w:szCs w:val="28"/>
        </w:rPr>
        <w:t xml:space="preserve"> - «Ведение садоводства». </w:t>
      </w:r>
    </w:p>
    <w:p w:rsidR="00EE6F3B" w:rsidRPr="001839EC" w:rsidRDefault="00EE6F3B" w:rsidP="00EE6F3B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23:33:0901000:1713</w:t>
      </w:r>
      <w:r w:rsidRPr="001839EC">
        <w:rPr>
          <w:color w:val="000000" w:themeColor="text1"/>
          <w:sz w:val="28"/>
          <w:szCs w:val="28"/>
        </w:rPr>
        <w:t xml:space="preserve">, находящегося      в территориальной зоне </w:t>
      </w:r>
      <w:r w:rsidR="00EB2F71" w:rsidRPr="001839EC">
        <w:rPr>
          <w:color w:val="000000" w:themeColor="text1"/>
          <w:sz w:val="28"/>
          <w:szCs w:val="28"/>
        </w:rPr>
        <w:t>Сх2 «</w:t>
      </w:r>
      <w:r w:rsidR="00EB2F71" w:rsidRPr="001839EC">
        <w:rPr>
          <w:sz w:val="28"/>
          <w:szCs w:val="28"/>
        </w:rPr>
        <w:t>Зона, занятая объектами сельскохозяйственного назначения</w:t>
      </w:r>
      <w:r w:rsidR="00EB2F71" w:rsidRPr="001839EC">
        <w:rPr>
          <w:color w:val="000000" w:themeColor="text1"/>
          <w:sz w:val="28"/>
          <w:szCs w:val="28"/>
        </w:rPr>
        <w:t>»</w:t>
      </w:r>
      <w:r w:rsidRPr="001839EC">
        <w:rPr>
          <w:color w:val="000000" w:themeColor="text1"/>
          <w:sz w:val="28"/>
          <w:szCs w:val="28"/>
        </w:rPr>
        <w:t xml:space="preserve">, площадью 620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>аул Агуй-Шапсуг, улица Заречная</w:t>
      </w:r>
      <w:r w:rsidRPr="001839EC">
        <w:rPr>
          <w:color w:val="000000" w:themeColor="text1"/>
          <w:sz w:val="28"/>
          <w:szCs w:val="28"/>
        </w:rPr>
        <w:t xml:space="preserve">, з/у 35- «Ведение садоводства». </w:t>
      </w:r>
    </w:p>
    <w:p w:rsidR="00EE6F3B" w:rsidRPr="001839EC" w:rsidRDefault="00EE6F3B" w:rsidP="00EE6F3B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23:33:0901000:1714</w:t>
      </w:r>
      <w:r w:rsidRPr="001839EC">
        <w:rPr>
          <w:color w:val="000000" w:themeColor="text1"/>
          <w:sz w:val="28"/>
          <w:szCs w:val="28"/>
        </w:rPr>
        <w:t xml:space="preserve">, находящегося      в территориальной зоне </w:t>
      </w:r>
      <w:r w:rsidR="00EB2F71" w:rsidRPr="001839EC">
        <w:rPr>
          <w:color w:val="000000" w:themeColor="text1"/>
          <w:sz w:val="28"/>
          <w:szCs w:val="28"/>
        </w:rPr>
        <w:t>Сх2 «</w:t>
      </w:r>
      <w:r w:rsidR="00EB2F71" w:rsidRPr="001839EC">
        <w:rPr>
          <w:sz w:val="28"/>
          <w:szCs w:val="28"/>
        </w:rPr>
        <w:t>Зона, занятая объектами сельскохозяйственного назначения</w:t>
      </w:r>
      <w:r w:rsidR="00EB2F71" w:rsidRPr="001839EC">
        <w:rPr>
          <w:color w:val="000000" w:themeColor="text1"/>
          <w:sz w:val="28"/>
          <w:szCs w:val="28"/>
        </w:rPr>
        <w:t>»</w:t>
      </w:r>
      <w:r w:rsidRPr="001839EC">
        <w:rPr>
          <w:color w:val="000000" w:themeColor="text1"/>
          <w:sz w:val="28"/>
          <w:szCs w:val="28"/>
        </w:rPr>
        <w:t xml:space="preserve">, площадью 530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>аул Агуй-Шапсуг, улица Заречная</w:t>
      </w:r>
      <w:r w:rsidRPr="001839EC">
        <w:rPr>
          <w:color w:val="000000" w:themeColor="text1"/>
          <w:sz w:val="28"/>
          <w:szCs w:val="28"/>
        </w:rPr>
        <w:t xml:space="preserve"> - «Ведение садоводства». </w:t>
      </w:r>
    </w:p>
    <w:p w:rsidR="00EE6F3B" w:rsidRPr="001839EC" w:rsidRDefault="00EE6F3B" w:rsidP="00EE6F3B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23:33:0901000:1718</w:t>
      </w:r>
      <w:r w:rsidRPr="001839EC">
        <w:rPr>
          <w:color w:val="000000" w:themeColor="text1"/>
          <w:sz w:val="28"/>
          <w:szCs w:val="28"/>
        </w:rPr>
        <w:t xml:space="preserve">, находящегося      в территориальной зоне </w:t>
      </w:r>
      <w:r w:rsidR="00EB2F71" w:rsidRPr="001839EC">
        <w:rPr>
          <w:color w:val="000000" w:themeColor="text1"/>
          <w:sz w:val="28"/>
          <w:szCs w:val="28"/>
        </w:rPr>
        <w:t>Сх2 «</w:t>
      </w:r>
      <w:r w:rsidR="00EB2F71" w:rsidRPr="001839EC">
        <w:rPr>
          <w:sz w:val="28"/>
          <w:szCs w:val="28"/>
        </w:rPr>
        <w:t>Зона, занятая объектами сельскохозяйственного назначения</w:t>
      </w:r>
      <w:r w:rsidR="00EB2F71" w:rsidRPr="001839EC">
        <w:rPr>
          <w:color w:val="000000" w:themeColor="text1"/>
          <w:sz w:val="28"/>
          <w:szCs w:val="28"/>
        </w:rPr>
        <w:t>»</w:t>
      </w:r>
      <w:r w:rsidRPr="001839EC">
        <w:rPr>
          <w:color w:val="000000" w:themeColor="text1"/>
          <w:sz w:val="28"/>
          <w:szCs w:val="28"/>
        </w:rPr>
        <w:t xml:space="preserve">, площадью 530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>аул Агуй-Шапсуг, улица Заречная</w:t>
      </w:r>
      <w:r w:rsidRPr="001839EC">
        <w:rPr>
          <w:color w:val="000000" w:themeColor="text1"/>
          <w:sz w:val="28"/>
          <w:szCs w:val="28"/>
        </w:rPr>
        <w:t xml:space="preserve"> - «Ведение садоводства». </w:t>
      </w:r>
    </w:p>
    <w:p w:rsidR="00EE6F3B" w:rsidRPr="001839EC" w:rsidRDefault="00EE6F3B" w:rsidP="00EE6F3B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lastRenderedPageBreak/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23:33:0901000:1719</w:t>
      </w:r>
      <w:r w:rsidRPr="001839EC">
        <w:rPr>
          <w:color w:val="000000" w:themeColor="text1"/>
          <w:sz w:val="28"/>
          <w:szCs w:val="28"/>
        </w:rPr>
        <w:t xml:space="preserve">, находящегося      в территориальной зоне </w:t>
      </w:r>
      <w:r w:rsidR="00EB2F71" w:rsidRPr="001839EC">
        <w:rPr>
          <w:color w:val="000000" w:themeColor="text1"/>
          <w:sz w:val="28"/>
          <w:szCs w:val="28"/>
        </w:rPr>
        <w:t>Сх2</w:t>
      </w:r>
      <w:r w:rsidRPr="001839EC">
        <w:rPr>
          <w:color w:val="000000" w:themeColor="text1"/>
          <w:sz w:val="28"/>
          <w:szCs w:val="28"/>
        </w:rPr>
        <w:t xml:space="preserve"> «</w:t>
      </w:r>
      <w:r w:rsidR="00EB2F71" w:rsidRPr="001839EC">
        <w:rPr>
          <w:sz w:val="28"/>
          <w:szCs w:val="28"/>
        </w:rPr>
        <w:t>Зона, занятая объектами сельскохозяйственного назначения</w:t>
      </w:r>
      <w:r w:rsidRPr="001839EC">
        <w:rPr>
          <w:color w:val="000000" w:themeColor="text1"/>
          <w:sz w:val="28"/>
          <w:szCs w:val="28"/>
        </w:rPr>
        <w:t xml:space="preserve">», площадью 515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>аул Агуй-Шапсуг, улица Заречная</w:t>
      </w:r>
      <w:r w:rsidRPr="001839EC">
        <w:rPr>
          <w:color w:val="000000" w:themeColor="text1"/>
          <w:sz w:val="28"/>
          <w:szCs w:val="28"/>
        </w:rPr>
        <w:t xml:space="preserve"> - «Ведение садоводства». </w:t>
      </w:r>
    </w:p>
    <w:p w:rsidR="00EB2F71" w:rsidRPr="001839EC" w:rsidRDefault="00EB2F71" w:rsidP="001839EC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23:33:0805002:39</w:t>
      </w:r>
      <w:r w:rsidRPr="001839EC">
        <w:rPr>
          <w:color w:val="000000" w:themeColor="text1"/>
          <w:sz w:val="28"/>
          <w:szCs w:val="28"/>
        </w:rPr>
        <w:t>, находящегося в территориальной зоне Ж1 «</w:t>
      </w:r>
      <w:r w:rsidRPr="001839EC">
        <w:rPr>
          <w:sz w:val="28"/>
          <w:szCs w:val="28"/>
        </w:rPr>
        <w:t>Зона застройки индивидуальными жилыми домами</w:t>
      </w:r>
      <w:r w:rsidRPr="001839EC">
        <w:rPr>
          <w:color w:val="000000" w:themeColor="text1"/>
          <w:sz w:val="28"/>
          <w:szCs w:val="28"/>
        </w:rPr>
        <w:t xml:space="preserve">», площадью 857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 xml:space="preserve">с Ольгинка, ул Черноморская, з/у 3 </w:t>
      </w:r>
      <w:r w:rsidRPr="001839EC">
        <w:rPr>
          <w:color w:val="000000" w:themeColor="text1"/>
          <w:sz w:val="28"/>
          <w:szCs w:val="28"/>
        </w:rPr>
        <w:t xml:space="preserve">- «Предпринимательство». </w:t>
      </w:r>
    </w:p>
    <w:p w:rsidR="00EE6F3B" w:rsidRPr="001839EC" w:rsidRDefault="00EB2F71" w:rsidP="001839EC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23:33:0107003:94</w:t>
      </w:r>
      <w:r w:rsidRPr="001839EC">
        <w:rPr>
          <w:color w:val="000000" w:themeColor="text1"/>
          <w:sz w:val="28"/>
          <w:szCs w:val="28"/>
        </w:rPr>
        <w:t>, находящегося в территориальной зоне Ж6 «</w:t>
      </w:r>
      <w:r w:rsidRPr="001839EC">
        <w:rPr>
          <w:sz w:val="28"/>
          <w:szCs w:val="28"/>
        </w:rPr>
        <w:t>Зона жилой курортной застройки</w:t>
      </w:r>
      <w:r w:rsidRPr="001839EC">
        <w:rPr>
          <w:color w:val="000000" w:themeColor="text1"/>
          <w:sz w:val="28"/>
          <w:szCs w:val="28"/>
        </w:rPr>
        <w:t xml:space="preserve">», площадью 1000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>с. Ольгинка, оздоровительный центр «Кубань», 41</w:t>
      </w:r>
      <w:r w:rsidRPr="001839EC">
        <w:rPr>
          <w:color w:val="000000" w:themeColor="text1"/>
          <w:sz w:val="28"/>
          <w:szCs w:val="28"/>
        </w:rPr>
        <w:t xml:space="preserve">- «Для индивидуального жилищного строительства». </w:t>
      </w:r>
    </w:p>
    <w:p w:rsidR="00EB2F71" w:rsidRPr="001839EC" w:rsidRDefault="00EB2F71" w:rsidP="001839EC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23:33:0107003:3288</w:t>
      </w:r>
      <w:r w:rsidRPr="001839EC">
        <w:rPr>
          <w:color w:val="000000" w:themeColor="text1"/>
          <w:sz w:val="28"/>
          <w:szCs w:val="28"/>
        </w:rPr>
        <w:t>, находящегося в территориальной зоне Ж6 «</w:t>
      </w:r>
      <w:r w:rsidRPr="001839EC">
        <w:rPr>
          <w:sz w:val="28"/>
          <w:szCs w:val="28"/>
        </w:rPr>
        <w:t>Зона жилой курортной застройки</w:t>
      </w:r>
      <w:r w:rsidRPr="001839EC">
        <w:rPr>
          <w:color w:val="000000" w:themeColor="text1"/>
          <w:sz w:val="28"/>
          <w:szCs w:val="28"/>
        </w:rPr>
        <w:t xml:space="preserve">», площадью 1052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 xml:space="preserve">село Ольгинка, микрорайон Горизонт, земельный участок 43 </w:t>
      </w:r>
      <w:r w:rsidRPr="001839EC">
        <w:rPr>
          <w:color w:val="000000" w:themeColor="text1"/>
          <w:sz w:val="28"/>
          <w:szCs w:val="28"/>
        </w:rPr>
        <w:t xml:space="preserve">- «Для индивидуального жилищного строительства». </w:t>
      </w:r>
    </w:p>
    <w:p w:rsidR="00EB2F71" w:rsidRPr="001839EC" w:rsidRDefault="00EB2F71" w:rsidP="001839EC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23:33:0103002:981</w:t>
      </w:r>
      <w:r w:rsidRPr="001839EC">
        <w:rPr>
          <w:color w:val="000000" w:themeColor="text1"/>
          <w:sz w:val="28"/>
          <w:szCs w:val="28"/>
        </w:rPr>
        <w:t>, находящегося в территориальной зоне Ж6 «</w:t>
      </w:r>
      <w:r w:rsidRPr="001839EC">
        <w:rPr>
          <w:sz w:val="28"/>
          <w:szCs w:val="28"/>
        </w:rPr>
        <w:t>Зона жилой курортной застройки</w:t>
      </w:r>
      <w:r w:rsidRPr="001839EC">
        <w:rPr>
          <w:color w:val="000000" w:themeColor="text1"/>
          <w:sz w:val="28"/>
          <w:szCs w:val="28"/>
        </w:rPr>
        <w:t xml:space="preserve">», площадью 714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 xml:space="preserve">пгт. Джубга, ул. Набережная, 26 «А» </w:t>
      </w:r>
      <w:r w:rsidRPr="001839EC">
        <w:rPr>
          <w:color w:val="000000" w:themeColor="text1"/>
          <w:sz w:val="28"/>
          <w:szCs w:val="28"/>
        </w:rPr>
        <w:t xml:space="preserve">- «Для индивидуального жилищного строительства». </w:t>
      </w:r>
    </w:p>
    <w:p w:rsidR="00EB2F71" w:rsidRPr="001839EC" w:rsidRDefault="00EB2F71" w:rsidP="001839EC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23:33:0606006:43</w:t>
      </w:r>
      <w:r w:rsidRPr="001839EC">
        <w:rPr>
          <w:color w:val="000000" w:themeColor="text1"/>
          <w:sz w:val="28"/>
          <w:szCs w:val="28"/>
        </w:rPr>
        <w:t>, находящегося в территориальной зоне Ж1 «</w:t>
      </w:r>
      <w:r w:rsidRPr="001839EC">
        <w:rPr>
          <w:sz w:val="28"/>
          <w:szCs w:val="28"/>
        </w:rPr>
        <w:t>Зона застройки индивидуальными жилыми домами</w:t>
      </w:r>
      <w:r w:rsidRPr="001839EC">
        <w:rPr>
          <w:color w:val="000000" w:themeColor="text1"/>
          <w:sz w:val="28"/>
          <w:szCs w:val="28"/>
        </w:rPr>
        <w:t xml:space="preserve">», площадью 600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 xml:space="preserve">пгт. Джубга, ул. Трудовая, 1 «А» </w:t>
      </w:r>
      <w:r w:rsidRPr="001839EC">
        <w:rPr>
          <w:color w:val="000000" w:themeColor="text1"/>
          <w:sz w:val="28"/>
          <w:szCs w:val="28"/>
        </w:rPr>
        <w:t xml:space="preserve">- «Автомобильные мойки», «Предпринимательство». </w:t>
      </w:r>
    </w:p>
    <w:p w:rsidR="00EE6F3B" w:rsidRPr="001839EC" w:rsidRDefault="00EB2F71" w:rsidP="001839EC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39EC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839EC">
        <w:rPr>
          <w:sz w:val="28"/>
          <w:szCs w:val="28"/>
        </w:rPr>
        <w:t>23:33:0606001:119</w:t>
      </w:r>
      <w:r w:rsidRPr="001839EC">
        <w:rPr>
          <w:color w:val="000000" w:themeColor="text1"/>
          <w:sz w:val="28"/>
          <w:szCs w:val="28"/>
        </w:rPr>
        <w:t>, находящегося в территориальной зоне П2 «</w:t>
      </w:r>
      <w:r w:rsidRPr="001839EC">
        <w:rPr>
          <w:sz w:val="28"/>
          <w:szCs w:val="28"/>
        </w:rPr>
        <w:t>Зона транспортной инфраструктуры и придорожного сервиса</w:t>
      </w:r>
      <w:r w:rsidRPr="001839EC">
        <w:rPr>
          <w:color w:val="000000" w:themeColor="text1"/>
          <w:sz w:val="28"/>
          <w:szCs w:val="28"/>
        </w:rPr>
        <w:t xml:space="preserve">», площадью 132 кв.м, расположенного по адресу: Краснодарский край, Туапсинский район, </w:t>
      </w:r>
      <w:r w:rsidRPr="001839EC">
        <w:rPr>
          <w:sz w:val="28"/>
          <w:szCs w:val="28"/>
        </w:rPr>
        <w:t xml:space="preserve">пгт. Джубга, автодорога М-27 «Джубга-Сочи», км 3 слева </w:t>
      </w:r>
      <w:r w:rsidRPr="001839EC">
        <w:rPr>
          <w:color w:val="000000" w:themeColor="text1"/>
          <w:sz w:val="28"/>
          <w:szCs w:val="28"/>
        </w:rPr>
        <w:t xml:space="preserve">- «Общественное питание». </w:t>
      </w:r>
    </w:p>
    <w:p w:rsidR="00F24B41" w:rsidRPr="00822902" w:rsidRDefault="005B316F" w:rsidP="001839EC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A08BE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A23086" w:rsidRPr="00CA08BE">
        <w:rPr>
          <w:color w:val="000000" w:themeColor="text1"/>
          <w:sz w:val="28"/>
          <w:szCs w:val="28"/>
        </w:rPr>
        <w:t>Семененко Д.Ю.</w:t>
      </w:r>
      <w:r w:rsidRPr="00CA08BE">
        <w:rPr>
          <w:color w:val="000000" w:themeColor="text1"/>
          <w:sz w:val="28"/>
          <w:szCs w:val="28"/>
        </w:rPr>
        <w:t>) разместит</w:t>
      </w:r>
      <w:r w:rsidR="009756BE" w:rsidRPr="00CA08BE">
        <w:rPr>
          <w:color w:val="000000" w:themeColor="text1"/>
          <w:sz w:val="28"/>
          <w:szCs w:val="28"/>
        </w:rPr>
        <w:t>ь</w:t>
      </w:r>
      <w:r w:rsidR="002E68F2" w:rsidRPr="00CA08BE">
        <w:rPr>
          <w:color w:val="000000" w:themeColor="text1"/>
          <w:sz w:val="28"/>
          <w:szCs w:val="28"/>
        </w:rPr>
        <w:t xml:space="preserve"> </w:t>
      </w:r>
      <w:r w:rsidRPr="00CA08BE">
        <w:rPr>
          <w:color w:val="000000" w:themeColor="text1"/>
          <w:sz w:val="28"/>
          <w:szCs w:val="28"/>
        </w:rPr>
        <w:t xml:space="preserve">настоящее </w:t>
      </w:r>
      <w:r w:rsidRPr="00CA08BE">
        <w:rPr>
          <w:color w:val="000000" w:themeColor="text1"/>
          <w:sz w:val="28"/>
          <w:szCs w:val="28"/>
        </w:rPr>
        <w:lastRenderedPageBreak/>
        <w:t xml:space="preserve">постановление в </w:t>
      </w:r>
      <w:r w:rsidR="00BD7836" w:rsidRPr="00CA08BE">
        <w:rPr>
          <w:color w:val="000000" w:themeColor="text1"/>
          <w:sz w:val="28"/>
          <w:szCs w:val="28"/>
        </w:rPr>
        <w:t xml:space="preserve">государственной </w:t>
      </w:r>
      <w:r w:rsidRPr="00CA08BE">
        <w:rPr>
          <w:color w:val="000000" w:themeColor="text1"/>
          <w:sz w:val="28"/>
          <w:szCs w:val="28"/>
        </w:rPr>
        <w:t>информационной</w:t>
      </w:r>
      <w:r w:rsidRPr="00822902">
        <w:rPr>
          <w:color w:val="000000" w:themeColor="text1"/>
          <w:sz w:val="28"/>
          <w:szCs w:val="28"/>
        </w:rPr>
        <w:t xml:space="preserve"> системе обеспечения </w:t>
      </w:r>
      <w:r w:rsidR="002E68F2" w:rsidRPr="00822902">
        <w:rPr>
          <w:color w:val="000000" w:themeColor="text1"/>
          <w:sz w:val="28"/>
          <w:szCs w:val="28"/>
        </w:rPr>
        <w:t>г</w:t>
      </w:r>
      <w:r w:rsidRPr="00822902">
        <w:rPr>
          <w:color w:val="000000" w:themeColor="text1"/>
          <w:sz w:val="28"/>
          <w:szCs w:val="28"/>
        </w:rPr>
        <w:t xml:space="preserve">радостроительной деятельности </w:t>
      </w:r>
      <w:r w:rsidR="00BD7836" w:rsidRPr="00822902">
        <w:rPr>
          <w:color w:val="000000" w:themeColor="text1"/>
          <w:sz w:val="28"/>
          <w:szCs w:val="28"/>
        </w:rPr>
        <w:t>Краснодарского края</w:t>
      </w:r>
      <w:r w:rsidRPr="00822902">
        <w:rPr>
          <w:sz w:val="28"/>
          <w:szCs w:val="28"/>
        </w:rPr>
        <w:t>.</w:t>
      </w:r>
    </w:p>
    <w:p w:rsidR="00F24B41" w:rsidRPr="00822902" w:rsidRDefault="00957208" w:rsidP="001839EC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sz w:val="28"/>
          <w:szCs w:val="28"/>
        </w:rPr>
        <w:t xml:space="preserve">Разместить настоящее постановление на официальном сайте </w:t>
      </w:r>
      <w:r w:rsidR="003F3DF5" w:rsidRPr="00822902">
        <w:rPr>
          <w:sz w:val="28"/>
          <w:szCs w:val="28"/>
        </w:rPr>
        <w:t xml:space="preserve">администрации Туапсинского муниципального округа </w:t>
      </w:r>
      <w:r w:rsidRPr="00822902">
        <w:rPr>
          <w:sz w:val="28"/>
          <w:szCs w:val="28"/>
        </w:rPr>
        <w:t>в информационно-телекоммуникационной сети «Интернет» и опубликовать</w:t>
      </w:r>
      <w:r w:rsidR="003F3DF5" w:rsidRPr="00822902">
        <w:rPr>
          <w:sz w:val="28"/>
          <w:szCs w:val="28"/>
        </w:rPr>
        <w:t xml:space="preserve"> в </w:t>
      </w:r>
      <w:r w:rsidR="003F3DF5" w:rsidRPr="00822902">
        <w:rPr>
          <w:color w:val="000000"/>
          <w:sz w:val="28"/>
          <w:szCs w:val="28"/>
        </w:rPr>
        <w:t>средстве массовой информации – газете (сетевом издании) «Туапсинские вести»</w:t>
      </w:r>
      <w:r w:rsidRPr="00822902">
        <w:rPr>
          <w:color w:val="000000"/>
          <w:sz w:val="28"/>
          <w:szCs w:val="28"/>
        </w:rPr>
        <w:t>.</w:t>
      </w:r>
    </w:p>
    <w:p w:rsidR="00F24B41" w:rsidRPr="007C2AFD" w:rsidRDefault="005B316F" w:rsidP="001839EC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Контроль за выполнением настоящего постановления </w:t>
      </w:r>
      <w:r w:rsidR="000410F4" w:rsidRPr="007C2AFD">
        <w:rPr>
          <w:sz w:val="28"/>
          <w:szCs w:val="28"/>
        </w:rPr>
        <w:t xml:space="preserve">возложить </w:t>
      </w:r>
      <w:r w:rsidR="00CA08BE" w:rsidRPr="007C2AFD">
        <w:rPr>
          <w:sz w:val="28"/>
          <w:szCs w:val="28"/>
        </w:rPr>
        <w:t xml:space="preserve">                    </w:t>
      </w:r>
      <w:r w:rsidR="000410F4" w:rsidRPr="007C2AFD">
        <w:rPr>
          <w:sz w:val="28"/>
          <w:szCs w:val="28"/>
        </w:rPr>
        <w:t>на первого заместителя главы администрации Туапсинского муниципального округа Кулешову О.Е.</w:t>
      </w:r>
    </w:p>
    <w:p w:rsidR="00477E84" w:rsidRPr="007C2AFD" w:rsidRDefault="009A76F1" w:rsidP="001839EC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 </w:t>
      </w:r>
      <w:r w:rsidR="005B316F" w:rsidRPr="007C2AFD">
        <w:rPr>
          <w:sz w:val="28"/>
          <w:szCs w:val="28"/>
        </w:rPr>
        <w:t>Постановление вступает в силу со дня его</w:t>
      </w:r>
      <w:r w:rsidR="00852FDD" w:rsidRPr="007C2AFD">
        <w:rPr>
          <w:sz w:val="28"/>
          <w:szCs w:val="28"/>
        </w:rPr>
        <w:t xml:space="preserve"> официального</w:t>
      </w:r>
      <w:r w:rsidR="005B316F" w:rsidRPr="007C2AFD">
        <w:rPr>
          <w:sz w:val="28"/>
          <w:szCs w:val="28"/>
        </w:rPr>
        <w:t xml:space="preserve"> опубликования.</w:t>
      </w:r>
    </w:p>
    <w:p w:rsidR="0080284C" w:rsidRPr="007C2AFD" w:rsidRDefault="0080284C" w:rsidP="003F3DF5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7C2AFD" w:rsidRDefault="000410F4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>Глава</w:t>
      </w:r>
    </w:p>
    <w:p w:rsidR="00B345B6" w:rsidRPr="007C2AFD" w:rsidRDefault="00007405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 xml:space="preserve">Туапсинского муниципального округа </w:t>
      </w:r>
      <w:r w:rsidR="005B316F" w:rsidRPr="007C2AFD">
        <w:rPr>
          <w:sz w:val="28"/>
          <w:szCs w:val="28"/>
        </w:rPr>
        <w:t xml:space="preserve">         </w:t>
      </w:r>
      <w:r w:rsidRPr="007C2AFD">
        <w:rPr>
          <w:sz w:val="28"/>
          <w:szCs w:val="28"/>
        </w:rPr>
        <w:t xml:space="preserve">             </w:t>
      </w:r>
      <w:r w:rsidR="005B316F" w:rsidRPr="007C2AFD">
        <w:rPr>
          <w:sz w:val="28"/>
          <w:szCs w:val="28"/>
        </w:rPr>
        <w:t xml:space="preserve">                 </w:t>
      </w:r>
      <w:r w:rsidR="000410F4" w:rsidRPr="007C2AFD">
        <w:rPr>
          <w:sz w:val="28"/>
          <w:szCs w:val="28"/>
        </w:rPr>
        <w:t xml:space="preserve">       </w:t>
      </w:r>
      <w:r w:rsidR="005B316F" w:rsidRPr="007C2AFD">
        <w:rPr>
          <w:sz w:val="28"/>
          <w:szCs w:val="28"/>
        </w:rPr>
        <w:t xml:space="preserve">     </w:t>
      </w:r>
      <w:r w:rsidR="000410F4" w:rsidRPr="007C2AFD">
        <w:rPr>
          <w:sz w:val="28"/>
          <w:szCs w:val="28"/>
        </w:rPr>
        <w:t xml:space="preserve"> С.А. Бойко</w:t>
      </w:r>
    </w:p>
    <w:p w:rsidR="00BE1477" w:rsidRDefault="00BE1477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P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3F3DF5" w:rsidRPr="007C2AFD" w:rsidRDefault="00EE6F3B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C3F2F" w:rsidRPr="007C2AFD">
        <w:rPr>
          <w:sz w:val="28"/>
          <w:szCs w:val="28"/>
        </w:rPr>
        <w:t>ачальни</w:t>
      </w:r>
      <w:r w:rsidR="003F3DF5" w:rsidRPr="007C2AFD">
        <w:rPr>
          <w:sz w:val="28"/>
          <w:szCs w:val="28"/>
        </w:rPr>
        <w:t>к</w:t>
      </w:r>
      <w:r w:rsidR="00A90A73">
        <w:rPr>
          <w:sz w:val="28"/>
          <w:szCs w:val="28"/>
        </w:rPr>
        <w:t xml:space="preserve"> </w:t>
      </w:r>
      <w:r w:rsidR="00BC3F2F" w:rsidRPr="007C2AFD">
        <w:rPr>
          <w:sz w:val="28"/>
          <w:szCs w:val="28"/>
        </w:rPr>
        <w:t xml:space="preserve">управления </w:t>
      </w:r>
    </w:p>
    <w:p w:rsidR="003F3DF5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 xml:space="preserve">архитектуры и градостроительства </w:t>
      </w:r>
      <w:r w:rsidR="003F3DF5" w:rsidRPr="007C2AFD">
        <w:rPr>
          <w:sz w:val="28"/>
          <w:szCs w:val="28"/>
        </w:rPr>
        <w:t>–</w:t>
      </w:r>
      <w:r w:rsidRPr="007C2AFD">
        <w:rPr>
          <w:sz w:val="28"/>
          <w:szCs w:val="28"/>
        </w:rPr>
        <w:t xml:space="preserve"> </w:t>
      </w:r>
    </w:p>
    <w:p w:rsidR="00BC3F2F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главн</w:t>
      </w:r>
      <w:r w:rsidR="00EE6F3B">
        <w:rPr>
          <w:sz w:val="28"/>
          <w:szCs w:val="28"/>
        </w:rPr>
        <w:t>ый</w:t>
      </w:r>
      <w:r w:rsidR="003F3DF5" w:rsidRPr="007C2AFD">
        <w:rPr>
          <w:sz w:val="28"/>
          <w:szCs w:val="28"/>
        </w:rPr>
        <w:t xml:space="preserve"> </w:t>
      </w:r>
      <w:r w:rsidRPr="007C2AFD">
        <w:rPr>
          <w:sz w:val="28"/>
          <w:szCs w:val="28"/>
        </w:rPr>
        <w:t xml:space="preserve">архитектор администрации </w:t>
      </w:r>
    </w:p>
    <w:p w:rsidR="00BC3F2F" w:rsidRPr="003F3DF5" w:rsidRDefault="003F3DF5" w:rsidP="003F3DF5">
      <w:pPr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Туапсинского муниципального</w:t>
      </w:r>
      <w:r>
        <w:rPr>
          <w:sz w:val="28"/>
          <w:szCs w:val="28"/>
        </w:rPr>
        <w:t xml:space="preserve"> округа </w:t>
      </w:r>
      <w:r w:rsidR="00BC3F2F" w:rsidRPr="001F6006">
        <w:rPr>
          <w:b/>
          <w:sz w:val="28"/>
          <w:szCs w:val="28"/>
        </w:rPr>
        <w:t xml:space="preserve">                       </w:t>
      </w:r>
      <w:r w:rsidR="00E729D5">
        <w:rPr>
          <w:b/>
          <w:sz w:val="28"/>
          <w:szCs w:val="28"/>
        </w:rPr>
        <w:t xml:space="preserve">         </w:t>
      </w:r>
      <w:r w:rsidR="00EE03C6">
        <w:rPr>
          <w:b/>
          <w:sz w:val="28"/>
          <w:szCs w:val="28"/>
        </w:rPr>
        <w:t xml:space="preserve">   </w:t>
      </w:r>
      <w:r w:rsidR="00A90A73">
        <w:rPr>
          <w:b/>
          <w:sz w:val="28"/>
          <w:szCs w:val="28"/>
        </w:rPr>
        <w:t xml:space="preserve"> </w:t>
      </w:r>
      <w:r w:rsidR="0080284C">
        <w:rPr>
          <w:b/>
          <w:sz w:val="28"/>
          <w:szCs w:val="28"/>
        </w:rPr>
        <w:t xml:space="preserve"> </w:t>
      </w:r>
      <w:r w:rsidR="00E729D5">
        <w:rPr>
          <w:b/>
          <w:sz w:val="28"/>
          <w:szCs w:val="28"/>
        </w:rPr>
        <w:t xml:space="preserve">    </w:t>
      </w:r>
      <w:r w:rsidR="00EE6F3B">
        <w:rPr>
          <w:b/>
          <w:sz w:val="28"/>
          <w:szCs w:val="28"/>
        </w:rPr>
        <w:t xml:space="preserve">   </w:t>
      </w:r>
      <w:r w:rsidR="000E2A35">
        <w:rPr>
          <w:b/>
          <w:sz w:val="28"/>
          <w:szCs w:val="28"/>
        </w:rPr>
        <w:t xml:space="preserve"> </w:t>
      </w:r>
      <w:r w:rsidR="00EE6F3B">
        <w:rPr>
          <w:sz w:val="28"/>
          <w:szCs w:val="28"/>
        </w:rPr>
        <w:t>М.В. Воронков</w:t>
      </w:r>
    </w:p>
    <w:sectPr w:rsidR="00BC3F2F" w:rsidRPr="003F3DF5" w:rsidSect="00F24B41">
      <w:headerReference w:type="even" r:id="rId9"/>
      <w:headerReference w:type="default" r:id="rId10"/>
      <w:pgSz w:w="11906" w:h="16838"/>
      <w:pgMar w:top="1134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F7" w:rsidRDefault="006B72F7" w:rsidP="0061239B">
      <w:r>
        <w:separator/>
      </w:r>
    </w:p>
  </w:endnote>
  <w:endnote w:type="continuationSeparator" w:id="0">
    <w:p w:rsidR="006B72F7" w:rsidRDefault="006B72F7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F7" w:rsidRDefault="006B72F7" w:rsidP="0061239B">
      <w:r>
        <w:separator/>
      </w:r>
    </w:p>
  </w:footnote>
  <w:footnote w:type="continuationSeparator" w:id="0">
    <w:p w:rsidR="006B72F7" w:rsidRDefault="006B72F7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4009AA">
          <w:rPr>
            <w:noProof/>
            <w:sz w:val="28"/>
            <w:szCs w:val="28"/>
          </w:rPr>
          <w:t>3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6B72F7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1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3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0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1648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39EC"/>
    <w:rsid w:val="00184A5A"/>
    <w:rsid w:val="001850B9"/>
    <w:rsid w:val="00187231"/>
    <w:rsid w:val="00191AC1"/>
    <w:rsid w:val="001943AA"/>
    <w:rsid w:val="001A2A78"/>
    <w:rsid w:val="001A4BDF"/>
    <w:rsid w:val="001B02F9"/>
    <w:rsid w:val="001B1FD1"/>
    <w:rsid w:val="001B55D9"/>
    <w:rsid w:val="001B727D"/>
    <w:rsid w:val="001C19F9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09AA"/>
    <w:rsid w:val="00401E36"/>
    <w:rsid w:val="00402F12"/>
    <w:rsid w:val="00404157"/>
    <w:rsid w:val="004065D1"/>
    <w:rsid w:val="00406E41"/>
    <w:rsid w:val="004070EA"/>
    <w:rsid w:val="00413603"/>
    <w:rsid w:val="00414A5B"/>
    <w:rsid w:val="00414BEF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84E94"/>
    <w:rsid w:val="0069011C"/>
    <w:rsid w:val="00690E3F"/>
    <w:rsid w:val="00693DED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B72F7"/>
    <w:rsid w:val="006D0409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B27"/>
    <w:rsid w:val="00772D56"/>
    <w:rsid w:val="00773250"/>
    <w:rsid w:val="00776602"/>
    <w:rsid w:val="00781252"/>
    <w:rsid w:val="00781557"/>
    <w:rsid w:val="00785659"/>
    <w:rsid w:val="00786D2F"/>
    <w:rsid w:val="00787DE3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2AFD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432A"/>
    <w:rsid w:val="009A5DC9"/>
    <w:rsid w:val="009A76F1"/>
    <w:rsid w:val="009B4970"/>
    <w:rsid w:val="009B7A59"/>
    <w:rsid w:val="009C0C49"/>
    <w:rsid w:val="009C30E7"/>
    <w:rsid w:val="009C3D39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90A73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2843"/>
    <w:rsid w:val="00CE4329"/>
    <w:rsid w:val="00D03FAE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1CD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2F71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E6F3B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7EC2E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E8A0F-CCAA-4DCD-8E8F-4A91D51D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57</cp:revision>
  <cp:lastPrinted>2025-12-12T06:02:00Z</cp:lastPrinted>
  <dcterms:created xsi:type="dcterms:W3CDTF">2023-08-03T15:54:00Z</dcterms:created>
  <dcterms:modified xsi:type="dcterms:W3CDTF">2026-04-07T11:32:00Z</dcterms:modified>
</cp:coreProperties>
</file>